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E0" w:rsidRPr="0025420A" w:rsidRDefault="00CE68E0" w:rsidP="0025420A">
      <w:pPr>
        <w:spacing w:after="0" w:line="240" w:lineRule="auto"/>
        <w:jc w:val="both"/>
        <w:rPr>
          <w:rFonts w:cs="Arial"/>
          <w:b/>
          <w:color w:val="000000"/>
        </w:rPr>
      </w:pPr>
      <w:r w:rsidRPr="0025420A">
        <w:rPr>
          <w:rFonts w:cs="Arial"/>
          <w:b/>
          <w:color w:val="000000"/>
        </w:rPr>
        <w:t>CENTRE CATALÀ DEL PLÀSTIC</w:t>
      </w:r>
    </w:p>
    <w:p w:rsidR="00CE68E0" w:rsidRPr="0025420A" w:rsidRDefault="0025420A" w:rsidP="0025420A">
      <w:pPr>
        <w:spacing w:after="0" w:line="240" w:lineRule="auto"/>
        <w:jc w:val="both"/>
        <w:rPr>
          <w:rFonts w:cs="Arial"/>
          <w:color w:val="000000"/>
        </w:rPr>
      </w:pPr>
      <w:r w:rsidRPr="0025420A">
        <w:rPr>
          <w:rFonts w:cs="Arial"/>
          <w:noProof/>
          <w:color w:val="000000"/>
          <w:lang w:eastAsia="ca-ES"/>
        </w:rPr>
        <w:drawing>
          <wp:anchor distT="0" distB="0" distL="114300" distR="114300" simplePos="0" relativeHeight="251660288" behindDoc="0" locked="0" layoutInCell="1" allowOverlap="1" wp14:anchorId="44766520" wp14:editId="0D12684D">
            <wp:simplePos x="0" y="0"/>
            <wp:positionH relativeFrom="column">
              <wp:posOffset>-33020</wp:posOffset>
            </wp:positionH>
            <wp:positionV relativeFrom="paragraph">
              <wp:posOffset>133985</wp:posOffset>
            </wp:positionV>
            <wp:extent cx="2368550" cy="775970"/>
            <wp:effectExtent l="0" t="0" r="0" b="508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25420A" w:rsidP="0025420A">
      <w:pPr>
        <w:spacing w:after="0" w:line="240" w:lineRule="auto"/>
        <w:jc w:val="both"/>
        <w:rPr>
          <w:rFonts w:cs="Arial"/>
          <w:color w:val="000000"/>
        </w:rPr>
      </w:pPr>
      <w:r w:rsidRPr="0025420A">
        <w:rPr>
          <w:rFonts w:cs="Arial"/>
          <w:noProof/>
          <w:color w:val="000000"/>
          <w:lang w:eastAsia="ca-ES"/>
        </w:rPr>
        <w:drawing>
          <wp:anchor distT="0" distB="0" distL="114300" distR="114300" simplePos="0" relativeHeight="251658240" behindDoc="0" locked="0" layoutInCell="1" allowOverlap="1" wp14:anchorId="0673B2F8" wp14:editId="1FA58C24">
            <wp:simplePos x="0" y="0"/>
            <wp:positionH relativeFrom="column">
              <wp:posOffset>455295</wp:posOffset>
            </wp:positionH>
            <wp:positionV relativeFrom="paragraph">
              <wp:posOffset>100965</wp:posOffset>
            </wp:positionV>
            <wp:extent cx="2345690" cy="2159000"/>
            <wp:effectExtent l="0" t="0" r="0" b="0"/>
            <wp:wrapNone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20A">
        <w:rPr>
          <w:rFonts w:cs="Arial"/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05AB90A3" wp14:editId="21D86A53">
            <wp:simplePos x="0" y="0"/>
            <wp:positionH relativeFrom="column">
              <wp:posOffset>3061970</wp:posOffset>
            </wp:positionH>
            <wp:positionV relativeFrom="paragraph">
              <wp:posOffset>97155</wp:posOffset>
            </wp:positionV>
            <wp:extent cx="2391410" cy="2162175"/>
            <wp:effectExtent l="0" t="0" r="8890" b="9525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904"/>
                    <a:stretch/>
                  </pic:blipFill>
                  <pic:spPr bwMode="auto">
                    <a:xfrm>
                      <a:off x="0" y="0"/>
                      <a:ext cx="239141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CE68E0" w:rsidP="0025420A">
      <w:pPr>
        <w:spacing w:after="0" w:line="240" w:lineRule="auto"/>
        <w:jc w:val="both"/>
        <w:rPr>
          <w:rFonts w:cs="Arial"/>
          <w:color w:val="000000"/>
        </w:rPr>
      </w:pPr>
    </w:p>
    <w:p w:rsidR="0025420A" w:rsidRDefault="0025420A" w:rsidP="0025420A">
      <w:pPr>
        <w:spacing w:after="0" w:line="240" w:lineRule="auto"/>
        <w:jc w:val="both"/>
        <w:rPr>
          <w:rFonts w:cs="Arial"/>
          <w:color w:val="000000"/>
        </w:rPr>
      </w:pPr>
    </w:p>
    <w:p w:rsidR="00CE68E0" w:rsidRPr="0025420A" w:rsidRDefault="0025420A" w:rsidP="0025420A">
      <w:pPr>
        <w:spacing w:after="0" w:line="240" w:lineRule="auto"/>
        <w:jc w:val="both"/>
        <w:rPr>
          <w:rFonts w:cs="Arial"/>
          <w:color w:val="000000"/>
        </w:rPr>
      </w:pPr>
      <w:r w:rsidRPr="0025420A">
        <w:rPr>
          <w:rFonts w:cs="Arial"/>
          <w:color w:val="000000"/>
        </w:rPr>
        <w:t>Així doncs, l</w:t>
      </w:r>
      <w:r w:rsidR="00CE68E0" w:rsidRPr="0025420A">
        <w:rPr>
          <w:rFonts w:cs="Arial"/>
          <w:color w:val="000000"/>
        </w:rPr>
        <w:t>es 6 associacions d’origen són:</w:t>
      </w:r>
    </w:p>
    <w:p w:rsidR="005A7458" w:rsidRPr="0025420A" w:rsidRDefault="005A7458" w:rsidP="0025420A">
      <w:pPr>
        <w:pStyle w:val="Pargrafdel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="Arial"/>
        </w:rPr>
      </w:pPr>
      <w:r w:rsidRPr="0025420A">
        <w:rPr>
          <w:rFonts w:asciiTheme="minorHAnsi" w:hAnsiTheme="minorHAnsi" w:cs="Arial"/>
        </w:rPr>
        <w:t xml:space="preserve">Centro Español de </w:t>
      </w:r>
      <w:proofErr w:type="spellStart"/>
      <w:r w:rsidRPr="0025420A">
        <w:rPr>
          <w:rFonts w:asciiTheme="minorHAnsi" w:hAnsiTheme="minorHAnsi" w:cs="Arial"/>
        </w:rPr>
        <w:t>Plásticos</w:t>
      </w:r>
      <w:proofErr w:type="spellEnd"/>
      <w:r w:rsidRPr="0025420A">
        <w:rPr>
          <w:rFonts w:asciiTheme="minorHAnsi" w:hAnsiTheme="minorHAnsi" w:cs="Arial"/>
        </w:rPr>
        <w:t xml:space="preserve"> (CEP)</w:t>
      </w:r>
    </w:p>
    <w:p w:rsidR="005A7458" w:rsidRPr="0025420A" w:rsidRDefault="005A7458" w:rsidP="0025420A">
      <w:pPr>
        <w:pStyle w:val="Pargrafdel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="Arial"/>
        </w:rPr>
      </w:pPr>
      <w:r w:rsidRPr="0025420A">
        <w:rPr>
          <w:rFonts w:asciiTheme="minorHAnsi" w:hAnsiTheme="minorHAnsi" w:cs="Arial"/>
        </w:rPr>
        <w:t>Associació d'Industrials de Plàstics a Catalunya (AIPC)</w:t>
      </w:r>
    </w:p>
    <w:p w:rsidR="005A7458" w:rsidRPr="0025420A" w:rsidRDefault="005A7458" w:rsidP="0025420A">
      <w:pPr>
        <w:pStyle w:val="Pargrafdel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="Arial"/>
        </w:rPr>
      </w:pPr>
      <w:r w:rsidRPr="0025420A">
        <w:rPr>
          <w:rFonts w:asciiTheme="minorHAnsi" w:hAnsiTheme="minorHAnsi" w:cs="Arial"/>
        </w:rPr>
        <w:t>Associació Catalana d'Empreses Constructores de Motlles i Matrius (ASCAMM)</w:t>
      </w:r>
    </w:p>
    <w:p w:rsidR="005A7458" w:rsidRPr="0025420A" w:rsidRDefault="005A7458" w:rsidP="0025420A">
      <w:pPr>
        <w:pStyle w:val="Pargrafdel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="Arial"/>
        </w:rPr>
      </w:pPr>
      <w:r w:rsidRPr="0025420A">
        <w:rPr>
          <w:rFonts w:asciiTheme="minorHAnsi" w:hAnsiTheme="minorHAnsi" w:cs="Arial"/>
        </w:rPr>
        <w:t>Associació de Constructors de Maquinària per a Plàstics i Cautxú (IMAPC)</w:t>
      </w:r>
    </w:p>
    <w:p w:rsidR="005A7458" w:rsidRPr="0025420A" w:rsidRDefault="005A7458" w:rsidP="0025420A">
      <w:pPr>
        <w:pStyle w:val="Pargrafdel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/>
        </w:rPr>
      </w:pPr>
      <w:proofErr w:type="spellStart"/>
      <w:r w:rsidRPr="0025420A">
        <w:rPr>
          <w:rFonts w:asciiTheme="minorHAnsi" w:hAnsiTheme="minorHAnsi"/>
        </w:rPr>
        <w:t>Confederación</w:t>
      </w:r>
      <w:proofErr w:type="spellEnd"/>
      <w:r w:rsidRPr="0025420A">
        <w:rPr>
          <w:rFonts w:asciiTheme="minorHAnsi" w:hAnsiTheme="minorHAnsi"/>
        </w:rPr>
        <w:t xml:space="preserve"> Española de </w:t>
      </w:r>
      <w:proofErr w:type="spellStart"/>
      <w:r w:rsidRPr="0025420A">
        <w:rPr>
          <w:rFonts w:asciiTheme="minorHAnsi" w:hAnsiTheme="minorHAnsi"/>
        </w:rPr>
        <w:t>Empresarios</w:t>
      </w:r>
      <w:proofErr w:type="spellEnd"/>
      <w:r w:rsidRPr="0025420A">
        <w:rPr>
          <w:rFonts w:asciiTheme="minorHAnsi" w:hAnsiTheme="minorHAnsi"/>
        </w:rPr>
        <w:t xml:space="preserve"> de </w:t>
      </w:r>
      <w:proofErr w:type="spellStart"/>
      <w:r w:rsidRPr="0025420A">
        <w:rPr>
          <w:rFonts w:asciiTheme="minorHAnsi" w:hAnsiTheme="minorHAnsi"/>
        </w:rPr>
        <w:t>Plásticos</w:t>
      </w:r>
      <w:proofErr w:type="spellEnd"/>
      <w:r w:rsidRPr="0025420A">
        <w:rPr>
          <w:rFonts w:asciiTheme="minorHAnsi" w:hAnsiTheme="minorHAnsi"/>
        </w:rPr>
        <w:t xml:space="preserve"> (ANAIP)</w:t>
      </w:r>
    </w:p>
    <w:p w:rsidR="005A7458" w:rsidRPr="0025420A" w:rsidRDefault="005A7458" w:rsidP="0025420A">
      <w:pPr>
        <w:pStyle w:val="Pargrafdellista"/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/>
        </w:rPr>
      </w:pPr>
      <w:proofErr w:type="spellStart"/>
      <w:r w:rsidRPr="0025420A">
        <w:rPr>
          <w:rFonts w:asciiTheme="minorHAnsi" w:hAnsiTheme="minorHAnsi"/>
        </w:rPr>
        <w:t>Federación</w:t>
      </w:r>
      <w:proofErr w:type="spellEnd"/>
      <w:r w:rsidRPr="0025420A">
        <w:rPr>
          <w:rFonts w:asciiTheme="minorHAnsi" w:hAnsiTheme="minorHAnsi"/>
        </w:rPr>
        <w:t xml:space="preserve"> Española de Transformadores y Manipula</w:t>
      </w:r>
      <w:r w:rsidR="00CE68E0" w:rsidRPr="0025420A">
        <w:rPr>
          <w:rFonts w:asciiTheme="minorHAnsi" w:hAnsiTheme="minorHAnsi"/>
        </w:rPr>
        <w:t xml:space="preserve">dores de </w:t>
      </w:r>
      <w:proofErr w:type="spellStart"/>
      <w:r w:rsidR="00CE68E0" w:rsidRPr="0025420A">
        <w:rPr>
          <w:rFonts w:asciiTheme="minorHAnsi" w:hAnsiTheme="minorHAnsi"/>
        </w:rPr>
        <w:t>Plásticos</w:t>
      </w:r>
      <w:proofErr w:type="spellEnd"/>
      <w:r w:rsidR="00CE68E0" w:rsidRPr="0025420A">
        <w:rPr>
          <w:rFonts w:asciiTheme="minorHAnsi" w:hAnsiTheme="minorHAnsi"/>
        </w:rPr>
        <w:t xml:space="preserve"> (FETRAPLAST)</w:t>
      </w:r>
    </w:p>
    <w:p w:rsidR="00CE68E0" w:rsidRDefault="00CE68E0" w:rsidP="0025420A">
      <w:pPr>
        <w:spacing w:after="0" w:line="240" w:lineRule="auto"/>
        <w:jc w:val="both"/>
      </w:pPr>
    </w:p>
    <w:p w:rsidR="0025420A" w:rsidRPr="0025420A" w:rsidRDefault="0025420A" w:rsidP="0025420A">
      <w:pPr>
        <w:spacing w:after="0" w:line="240" w:lineRule="auto"/>
        <w:jc w:val="both"/>
      </w:pPr>
    </w:p>
    <w:p w:rsidR="00CE68E0" w:rsidRDefault="0025420A" w:rsidP="0025420A">
      <w:pPr>
        <w:spacing w:after="0" w:line="240" w:lineRule="auto"/>
        <w:jc w:val="both"/>
      </w:pPr>
      <w:r w:rsidRPr="0025420A">
        <w:t>L’article 8 dels estatuts</w:t>
      </w:r>
      <w:r w:rsidR="00CE68E0" w:rsidRPr="0025420A">
        <w:t xml:space="preserve"> contemplen el “sector de plàstics” com a una unitat, amb 6 membres al Consell General. Tot i que els estatu</w:t>
      </w:r>
      <w:r w:rsidRPr="0025420A">
        <w:t xml:space="preserve">ts no ho diuen expressament, </w:t>
      </w:r>
      <w:r w:rsidR="00CE68E0" w:rsidRPr="0025420A">
        <w:t>pot suposar</w:t>
      </w:r>
      <w:r w:rsidRPr="0025420A">
        <w:t>-se</w:t>
      </w:r>
      <w:r w:rsidR="00CE68E0" w:rsidRPr="0025420A">
        <w:t xml:space="preserve"> que el fet d’haver</w:t>
      </w:r>
      <w:r w:rsidRPr="0025420A">
        <w:t xml:space="preserve"> fixat els representants en 6 és</w:t>
      </w:r>
      <w:r w:rsidR="00CE68E0" w:rsidRPr="0025420A">
        <w:t xml:space="preserve"> de</w:t>
      </w:r>
      <w:r w:rsidRPr="0025420A">
        <w:t>g</w:t>
      </w:r>
      <w:r w:rsidR="00CE68E0" w:rsidRPr="0025420A">
        <w:t>u</w:t>
      </w:r>
      <w:r w:rsidRPr="0025420A">
        <w:t>t</w:t>
      </w:r>
      <w:r w:rsidR="00CE68E0" w:rsidRPr="0025420A">
        <w:t xml:space="preserve"> a que originalment van ser 6 les associacions.</w:t>
      </w:r>
    </w:p>
    <w:p w:rsidR="0025420A" w:rsidRPr="0025420A" w:rsidRDefault="0025420A" w:rsidP="0025420A">
      <w:pPr>
        <w:spacing w:after="0" w:line="240" w:lineRule="auto"/>
        <w:jc w:val="both"/>
      </w:pPr>
    </w:p>
    <w:p w:rsidR="00CE68E0" w:rsidRPr="0025420A" w:rsidRDefault="00CE68E0" w:rsidP="0025420A">
      <w:pPr>
        <w:spacing w:after="0" w:line="240" w:lineRule="auto"/>
        <w:jc w:val="both"/>
      </w:pPr>
      <w:r w:rsidRPr="0025420A">
        <w:t>Tot i així, al llarg del temps</w:t>
      </w:r>
      <w:r w:rsidR="0025420A" w:rsidRPr="0025420A">
        <w:t>, per motius que desconeixem (ja que no ho reflecteixen les actes de què disposem), el nombre d’associacions del sector s’ha anat reduint fins a 3.</w:t>
      </w:r>
    </w:p>
    <w:p w:rsidR="0025420A" w:rsidRPr="0025420A" w:rsidRDefault="0025420A" w:rsidP="0025420A">
      <w:pPr>
        <w:spacing w:after="0" w:line="240" w:lineRule="auto"/>
        <w:jc w:val="both"/>
        <w:rPr>
          <w:rFonts w:cs="Arial"/>
        </w:rPr>
      </w:pPr>
    </w:p>
    <w:p w:rsidR="0008517E" w:rsidRPr="0025420A" w:rsidRDefault="0008517E" w:rsidP="0025420A">
      <w:pPr>
        <w:spacing w:after="0" w:line="240" w:lineRule="auto"/>
        <w:jc w:val="both"/>
        <w:rPr>
          <w:rFonts w:cs="Arial"/>
        </w:rPr>
      </w:pPr>
      <w:r w:rsidRPr="0025420A">
        <w:rPr>
          <w:rFonts w:cs="Arial"/>
        </w:rPr>
        <w:t>Des de 2012, les associacions que han assistit (o s’han excusat) a les reunions són:</w:t>
      </w:r>
    </w:p>
    <w:p w:rsidR="0008517E" w:rsidRPr="0025420A" w:rsidRDefault="0008517E" w:rsidP="0025420A">
      <w:pPr>
        <w:spacing w:after="0" w:line="240" w:lineRule="auto"/>
        <w:jc w:val="both"/>
        <w:rPr>
          <w:rFonts w:cs="Arial"/>
        </w:rPr>
      </w:pPr>
      <w:r w:rsidRPr="0025420A">
        <w:rPr>
          <w:rFonts w:cs="Arial"/>
        </w:rPr>
        <w:t>08/06/12:</w:t>
      </w:r>
      <w:r w:rsidRPr="0025420A">
        <w:rPr>
          <w:rFonts w:cs="Arial"/>
        </w:rPr>
        <w:tab/>
        <w:t>ASCAMM, CEP, ANAIP</w:t>
      </w:r>
    </w:p>
    <w:p w:rsidR="0008517E" w:rsidRPr="0025420A" w:rsidRDefault="00516022" w:rsidP="0025420A">
      <w:pPr>
        <w:spacing w:after="0" w:line="240" w:lineRule="auto"/>
        <w:jc w:val="both"/>
        <w:rPr>
          <w:rFonts w:cs="Arial"/>
          <w:color w:val="00B050"/>
        </w:rPr>
      </w:pPr>
      <w:r w:rsidRPr="0025420A">
        <w:rPr>
          <w:rFonts w:cs="Arial"/>
        </w:rPr>
        <w:t>17/12/12:</w:t>
      </w:r>
      <w:r w:rsidRPr="0025420A">
        <w:rPr>
          <w:rFonts w:cs="Arial"/>
        </w:rPr>
        <w:tab/>
        <w:t>ASCAMM, CEP, ANAIP</w:t>
      </w:r>
    </w:p>
    <w:p w:rsidR="0008517E" w:rsidRPr="0025420A" w:rsidRDefault="0008517E" w:rsidP="0025420A">
      <w:pPr>
        <w:spacing w:after="0" w:line="240" w:lineRule="auto"/>
        <w:jc w:val="both"/>
        <w:rPr>
          <w:rFonts w:cs="Arial"/>
        </w:rPr>
      </w:pPr>
      <w:r w:rsidRPr="0025420A">
        <w:rPr>
          <w:rFonts w:cs="Arial"/>
        </w:rPr>
        <w:t>16/12/13:</w:t>
      </w:r>
      <w:r w:rsidRPr="0025420A">
        <w:rPr>
          <w:rFonts w:cs="Arial"/>
        </w:rPr>
        <w:tab/>
        <w:t>AIPC, CEP, ANAIP</w:t>
      </w:r>
    </w:p>
    <w:p w:rsidR="0008517E" w:rsidRPr="0025420A" w:rsidRDefault="0008517E" w:rsidP="0025420A">
      <w:pPr>
        <w:spacing w:after="0" w:line="240" w:lineRule="auto"/>
        <w:jc w:val="both"/>
        <w:rPr>
          <w:rFonts w:cs="Arial"/>
          <w:color w:val="00B050"/>
        </w:rPr>
      </w:pPr>
      <w:r w:rsidRPr="0025420A">
        <w:rPr>
          <w:rFonts w:cs="Arial"/>
        </w:rPr>
        <w:t>09/04/14:</w:t>
      </w:r>
      <w:r w:rsidRPr="0025420A">
        <w:rPr>
          <w:rFonts w:cs="Arial"/>
        </w:rPr>
        <w:tab/>
        <w:t>CEP, ANAIP, AIPC</w:t>
      </w:r>
    </w:p>
    <w:p w:rsidR="0008517E" w:rsidRPr="0025420A" w:rsidRDefault="00516022" w:rsidP="0025420A">
      <w:pPr>
        <w:spacing w:after="0" w:line="240" w:lineRule="auto"/>
        <w:jc w:val="both"/>
        <w:rPr>
          <w:rFonts w:cs="Arial"/>
        </w:rPr>
      </w:pPr>
      <w:r w:rsidRPr="0025420A">
        <w:rPr>
          <w:rFonts w:cs="Arial"/>
        </w:rPr>
        <w:t>06/05/15:</w:t>
      </w:r>
      <w:r w:rsidRPr="0025420A">
        <w:rPr>
          <w:rFonts w:cs="Arial"/>
        </w:rPr>
        <w:tab/>
        <w:t>AIPC, CEP</w:t>
      </w:r>
    </w:p>
    <w:p w:rsidR="0008517E" w:rsidRPr="0025420A" w:rsidRDefault="00516022" w:rsidP="0025420A">
      <w:pPr>
        <w:spacing w:after="0" w:line="240" w:lineRule="auto"/>
        <w:jc w:val="both"/>
        <w:rPr>
          <w:rFonts w:cs="Arial"/>
          <w:color w:val="00B050"/>
        </w:rPr>
      </w:pPr>
      <w:r w:rsidRPr="0025420A">
        <w:rPr>
          <w:rFonts w:cs="Arial"/>
        </w:rPr>
        <w:t>25/07/15:</w:t>
      </w:r>
      <w:r w:rsidRPr="0025420A">
        <w:rPr>
          <w:rFonts w:cs="Arial"/>
        </w:rPr>
        <w:tab/>
        <w:t>CEP</w:t>
      </w:r>
    </w:p>
    <w:p w:rsidR="0008517E" w:rsidRPr="0025420A" w:rsidRDefault="0008517E" w:rsidP="0025420A">
      <w:pPr>
        <w:spacing w:after="0" w:line="240" w:lineRule="auto"/>
        <w:jc w:val="both"/>
        <w:rPr>
          <w:rFonts w:cs="Arial"/>
        </w:rPr>
      </w:pPr>
      <w:r w:rsidRPr="0025420A">
        <w:rPr>
          <w:rFonts w:cs="Arial"/>
        </w:rPr>
        <w:t>06/11/15:</w:t>
      </w:r>
      <w:r w:rsidRPr="0025420A">
        <w:rPr>
          <w:rFonts w:cs="Arial"/>
        </w:rPr>
        <w:tab/>
        <w:t>AIPC, CEP</w:t>
      </w:r>
    </w:p>
    <w:p w:rsidR="005A7458" w:rsidRPr="0025420A" w:rsidRDefault="005A7458" w:rsidP="0025420A">
      <w:pPr>
        <w:spacing w:after="0" w:line="240" w:lineRule="auto"/>
        <w:jc w:val="both"/>
        <w:rPr>
          <w:rFonts w:cs="Arial"/>
        </w:rPr>
      </w:pPr>
    </w:p>
    <w:p w:rsidR="0025420A" w:rsidRPr="0025420A" w:rsidRDefault="0025420A" w:rsidP="0025420A">
      <w:pPr>
        <w:spacing w:after="0" w:line="240" w:lineRule="auto"/>
        <w:jc w:val="both"/>
        <w:rPr>
          <w:rFonts w:cs="Arial"/>
        </w:rPr>
      </w:pPr>
      <w:r w:rsidRPr="0025420A">
        <w:rPr>
          <w:rFonts w:cs="Arial"/>
        </w:rPr>
        <w:t xml:space="preserve">D’altra banda, en els nous estatuts que s’estaven redactant (veure acta de 09/04/14), només estava prevista la presència de 3: </w:t>
      </w:r>
    </w:p>
    <w:p w:rsidR="0025420A" w:rsidRPr="0025420A" w:rsidRDefault="0025420A" w:rsidP="0025420A">
      <w:pPr>
        <w:spacing w:after="0" w:line="240" w:lineRule="auto"/>
        <w:jc w:val="both"/>
        <w:rPr>
          <w:rFonts w:cs="Arial"/>
        </w:rPr>
      </w:pPr>
    </w:p>
    <w:p w:rsidR="0025420A" w:rsidRPr="0025420A" w:rsidRDefault="0025420A" w:rsidP="0025420A">
      <w:pPr>
        <w:pStyle w:val="Pargrafdellista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="Arial"/>
        </w:rPr>
      </w:pPr>
      <w:r w:rsidRPr="0025420A">
        <w:rPr>
          <w:rFonts w:asciiTheme="minorHAnsi" w:hAnsiTheme="minorHAnsi" w:cs="Arial"/>
        </w:rPr>
        <w:t xml:space="preserve">Centro Español de </w:t>
      </w:r>
      <w:proofErr w:type="spellStart"/>
      <w:r w:rsidRPr="0025420A">
        <w:rPr>
          <w:rFonts w:asciiTheme="minorHAnsi" w:hAnsiTheme="minorHAnsi" w:cs="Arial"/>
        </w:rPr>
        <w:t>Plásticos</w:t>
      </w:r>
      <w:proofErr w:type="spellEnd"/>
      <w:r w:rsidRPr="0025420A">
        <w:rPr>
          <w:rFonts w:asciiTheme="minorHAnsi" w:hAnsiTheme="minorHAnsi" w:cs="Arial"/>
        </w:rPr>
        <w:t xml:space="preserve"> (CEP)</w:t>
      </w:r>
    </w:p>
    <w:p w:rsidR="0025420A" w:rsidRPr="0025420A" w:rsidRDefault="0025420A" w:rsidP="0025420A">
      <w:pPr>
        <w:pStyle w:val="Pargrafdellista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="Arial"/>
        </w:rPr>
      </w:pPr>
      <w:r w:rsidRPr="0025420A">
        <w:rPr>
          <w:rFonts w:asciiTheme="minorHAnsi" w:hAnsiTheme="minorHAnsi" w:cs="Arial"/>
        </w:rPr>
        <w:t>Associació d’Industrials de Plàstics a Catalunya (AIPC)</w:t>
      </w:r>
    </w:p>
    <w:p w:rsidR="0025420A" w:rsidRPr="0025420A" w:rsidRDefault="0025420A" w:rsidP="0025420A">
      <w:pPr>
        <w:pStyle w:val="Pargrafdellista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="Arial"/>
          <w:color w:val="auto"/>
        </w:rPr>
      </w:pPr>
      <w:proofErr w:type="spellStart"/>
      <w:r w:rsidRPr="0025420A">
        <w:rPr>
          <w:rFonts w:asciiTheme="minorHAnsi" w:hAnsiTheme="minorHAnsi" w:cs="Arial"/>
          <w:color w:val="auto"/>
        </w:rPr>
        <w:t>Asociación</w:t>
      </w:r>
      <w:proofErr w:type="spellEnd"/>
      <w:r w:rsidRPr="0025420A">
        <w:rPr>
          <w:rFonts w:asciiTheme="minorHAnsi" w:hAnsiTheme="minorHAnsi" w:cs="Arial"/>
          <w:color w:val="auto"/>
        </w:rPr>
        <w:t xml:space="preserve"> Española de Industriales de </w:t>
      </w:r>
      <w:proofErr w:type="spellStart"/>
      <w:r w:rsidRPr="0025420A">
        <w:rPr>
          <w:rFonts w:asciiTheme="minorHAnsi" w:hAnsiTheme="minorHAnsi" w:cs="Arial"/>
          <w:color w:val="auto"/>
        </w:rPr>
        <w:t>Plástico</w:t>
      </w:r>
      <w:proofErr w:type="spellEnd"/>
      <w:r w:rsidRPr="0025420A">
        <w:rPr>
          <w:rFonts w:asciiTheme="minorHAnsi" w:hAnsiTheme="minorHAnsi" w:cs="Arial"/>
          <w:color w:val="auto"/>
        </w:rPr>
        <w:t xml:space="preserve"> (AEIP)</w:t>
      </w:r>
    </w:p>
    <w:p w:rsidR="00D74D8F" w:rsidRPr="0025420A" w:rsidRDefault="00D74D8F" w:rsidP="0025420A">
      <w:pPr>
        <w:spacing w:after="0" w:line="240" w:lineRule="auto"/>
        <w:jc w:val="both"/>
      </w:pPr>
      <w:bookmarkStart w:id="0" w:name="_GoBack"/>
      <w:bookmarkEnd w:id="0"/>
    </w:p>
    <w:sectPr w:rsidR="00D74D8F" w:rsidRPr="0025420A" w:rsidSect="0025420A">
      <w:type w:val="continuous"/>
      <w:pgSz w:w="11906" w:h="16838"/>
      <w:pgMar w:top="1417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467"/>
    <w:multiLevelType w:val="hybridMultilevel"/>
    <w:tmpl w:val="CB2E3062"/>
    <w:lvl w:ilvl="0" w:tplc="0403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662B4620"/>
    <w:multiLevelType w:val="hybridMultilevel"/>
    <w:tmpl w:val="F7B44AA4"/>
    <w:lvl w:ilvl="0" w:tplc="0403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58"/>
    <w:rsid w:val="00037CA8"/>
    <w:rsid w:val="0008517E"/>
    <w:rsid w:val="001D54D9"/>
    <w:rsid w:val="0025420A"/>
    <w:rsid w:val="00516022"/>
    <w:rsid w:val="00556063"/>
    <w:rsid w:val="005A7458"/>
    <w:rsid w:val="00CE68E0"/>
    <w:rsid w:val="00D2548E"/>
    <w:rsid w:val="00D74D8F"/>
    <w:rsid w:val="00E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Bidi"/>
        <w:sz w:val="24"/>
        <w:szCs w:val="24"/>
        <w:lang w:val="ca-ES" w:eastAsia="en-US" w:bidi="ar-SA"/>
      </w:rPr>
    </w:rPrDefault>
    <w:pPrDefault>
      <w:pPr>
        <w:widowControl w:val="0"/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58"/>
    <w:pPr>
      <w:widowControl/>
      <w:spacing w:after="200" w:line="276" w:lineRule="auto"/>
      <w:jc w:val="left"/>
    </w:pPr>
    <w:rPr>
      <w:rFonts w:asciiTheme="minorHAnsi" w:eastAsiaTheme="minorHAnsi" w:hAnsiTheme="minorHAnsi"/>
      <w:sz w:val="22"/>
      <w:szCs w:val="22"/>
    </w:rPr>
  </w:style>
  <w:style w:type="paragraph" w:styleId="Ttol1">
    <w:name w:val="heading 1"/>
    <w:basedOn w:val="Normal"/>
    <w:link w:val="Ttol1Car"/>
    <w:uiPriority w:val="1"/>
    <w:qFormat/>
    <w:rsid w:val="00556063"/>
    <w:pPr>
      <w:spacing w:after="0" w:line="300" w:lineRule="exact"/>
      <w:ind w:left="102"/>
      <w:outlineLvl w:val="0"/>
    </w:pPr>
    <w:rPr>
      <w:rFonts w:ascii="Times New Roman" w:eastAsia="Times New Roman" w:hAnsi="Times New Roman" w:cs="Calibri"/>
      <w:b/>
      <w:bCs/>
      <w:color w:val="00000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4D9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063"/>
    <w:pPr>
      <w:spacing w:after="0" w:line="300" w:lineRule="exact"/>
    </w:pPr>
    <w:rPr>
      <w:rFonts w:ascii="Calibri" w:eastAsia="Calibri" w:hAnsi="Calibri" w:cs="Calibri"/>
      <w:color w:val="00000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1"/>
    <w:rsid w:val="001D54D9"/>
    <w:rPr>
      <w:rFonts w:ascii="Times New Roman" w:eastAsia="Times New Roman" w:hAnsi="Times New Roman"/>
      <w:b/>
      <w:bCs/>
    </w:rPr>
  </w:style>
  <w:style w:type="paragraph" w:styleId="Textindependent">
    <w:name w:val="Body Text"/>
    <w:basedOn w:val="Normal"/>
    <w:link w:val="TextindependentCar"/>
    <w:uiPriority w:val="1"/>
    <w:qFormat/>
    <w:rsid w:val="00556063"/>
    <w:pPr>
      <w:spacing w:after="0" w:line="300" w:lineRule="exact"/>
      <w:ind w:left="102"/>
    </w:pPr>
    <w:rPr>
      <w:rFonts w:ascii="Times New Roman" w:eastAsia="Times New Roman" w:hAnsi="Times New Roman" w:cs="Calibri"/>
      <w:color w:val="00000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56063"/>
    <w:rPr>
      <w:rFonts w:ascii="Times New Roman" w:eastAsia="Times New Roman" w:hAnsi="Times New Roman"/>
    </w:rPr>
  </w:style>
  <w:style w:type="paragraph" w:styleId="Senseespaiat">
    <w:name w:val="No Spacing"/>
    <w:uiPriority w:val="1"/>
    <w:qFormat/>
    <w:rsid w:val="00556063"/>
    <w:pPr>
      <w:widowControl/>
    </w:pPr>
    <w:rPr>
      <w:rFonts w:eastAsiaTheme="minorEastAsia"/>
      <w:lang w:eastAsia="es-ES"/>
    </w:rPr>
  </w:style>
  <w:style w:type="paragraph" w:styleId="Pargrafdellista">
    <w:name w:val="List Paragraph"/>
    <w:basedOn w:val="Normal"/>
    <w:uiPriority w:val="1"/>
    <w:qFormat/>
    <w:rsid w:val="00556063"/>
    <w:pPr>
      <w:spacing w:after="0" w:line="300" w:lineRule="exact"/>
    </w:pPr>
    <w:rPr>
      <w:rFonts w:ascii="Calibri" w:eastAsia="Calibri" w:hAnsi="Calibri" w:cs="Calibri"/>
      <w:color w:val="000000"/>
      <w:lang w:eastAsia="ca-ES"/>
    </w:rPr>
  </w:style>
  <w:style w:type="paragraph" w:customStyle="1" w:styleId="Emi">
    <w:name w:val="Emi"/>
    <w:basedOn w:val="Normal"/>
    <w:uiPriority w:val="1"/>
    <w:rsid w:val="00556063"/>
    <w:pPr>
      <w:spacing w:after="0" w:line="300" w:lineRule="exact"/>
    </w:pPr>
    <w:rPr>
      <w:rFonts w:ascii="Calibri" w:eastAsia="Calibri" w:hAnsi="Calibri" w:cs="Arial"/>
      <w:color w:val="00000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68E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theme="minorBidi"/>
        <w:sz w:val="24"/>
        <w:szCs w:val="24"/>
        <w:lang w:val="ca-ES" w:eastAsia="en-US" w:bidi="ar-SA"/>
      </w:rPr>
    </w:rPrDefault>
    <w:pPrDefault>
      <w:pPr>
        <w:widowControl w:val="0"/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58"/>
    <w:pPr>
      <w:widowControl/>
      <w:spacing w:after="200" w:line="276" w:lineRule="auto"/>
      <w:jc w:val="left"/>
    </w:pPr>
    <w:rPr>
      <w:rFonts w:asciiTheme="minorHAnsi" w:eastAsiaTheme="minorHAnsi" w:hAnsiTheme="minorHAnsi"/>
      <w:sz w:val="22"/>
      <w:szCs w:val="22"/>
    </w:rPr>
  </w:style>
  <w:style w:type="paragraph" w:styleId="Ttol1">
    <w:name w:val="heading 1"/>
    <w:basedOn w:val="Normal"/>
    <w:link w:val="Ttol1Car"/>
    <w:uiPriority w:val="1"/>
    <w:qFormat/>
    <w:rsid w:val="00556063"/>
    <w:pPr>
      <w:spacing w:after="0" w:line="300" w:lineRule="exact"/>
      <w:ind w:left="102"/>
      <w:outlineLvl w:val="0"/>
    </w:pPr>
    <w:rPr>
      <w:rFonts w:ascii="Times New Roman" w:eastAsia="Times New Roman" w:hAnsi="Times New Roman" w:cs="Calibri"/>
      <w:b/>
      <w:bCs/>
      <w:color w:val="00000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4D9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063"/>
    <w:pPr>
      <w:spacing w:after="0" w:line="300" w:lineRule="exact"/>
    </w:pPr>
    <w:rPr>
      <w:rFonts w:ascii="Calibri" w:eastAsia="Calibri" w:hAnsi="Calibri" w:cs="Calibri"/>
      <w:color w:val="000000"/>
      <w:lang w:eastAsia="ca-ES"/>
    </w:rPr>
  </w:style>
  <w:style w:type="character" w:customStyle="1" w:styleId="Ttol1Car">
    <w:name w:val="Títol 1 Car"/>
    <w:basedOn w:val="Tipusdelletraperdefectedelpargraf"/>
    <w:link w:val="Ttol1"/>
    <w:uiPriority w:val="1"/>
    <w:rsid w:val="001D54D9"/>
    <w:rPr>
      <w:rFonts w:ascii="Times New Roman" w:eastAsia="Times New Roman" w:hAnsi="Times New Roman"/>
      <w:b/>
      <w:bCs/>
    </w:rPr>
  </w:style>
  <w:style w:type="paragraph" w:styleId="Textindependent">
    <w:name w:val="Body Text"/>
    <w:basedOn w:val="Normal"/>
    <w:link w:val="TextindependentCar"/>
    <w:uiPriority w:val="1"/>
    <w:qFormat/>
    <w:rsid w:val="00556063"/>
    <w:pPr>
      <w:spacing w:after="0" w:line="300" w:lineRule="exact"/>
      <w:ind w:left="102"/>
    </w:pPr>
    <w:rPr>
      <w:rFonts w:ascii="Times New Roman" w:eastAsia="Times New Roman" w:hAnsi="Times New Roman" w:cs="Calibri"/>
      <w:color w:val="00000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556063"/>
    <w:rPr>
      <w:rFonts w:ascii="Times New Roman" w:eastAsia="Times New Roman" w:hAnsi="Times New Roman"/>
    </w:rPr>
  </w:style>
  <w:style w:type="paragraph" w:styleId="Senseespaiat">
    <w:name w:val="No Spacing"/>
    <w:uiPriority w:val="1"/>
    <w:qFormat/>
    <w:rsid w:val="00556063"/>
    <w:pPr>
      <w:widowControl/>
    </w:pPr>
    <w:rPr>
      <w:rFonts w:eastAsiaTheme="minorEastAsia"/>
      <w:lang w:eastAsia="es-ES"/>
    </w:rPr>
  </w:style>
  <w:style w:type="paragraph" w:styleId="Pargrafdellista">
    <w:name w:val="List Paragraph"/>
    <w:basedOn w:val="Normal"/>
    <w:uiPriority w:val="1"/>
    <w:qFormat/>
    <w:rsid w:val="00556063"/>
    <w:pPr>
      <w:spacing w:after="0" w:line="300" w:lineRule="exact"/>
    </w:pPr>
    <w:rPr>
      <w:rFonts w:ascii="Calibri" w:eastAsia="Calibri" w:hAnsi="Calibri" w:cs="Calibri"/>
      <w:color w:val="000000"/>
      <w:lang w:eastAsia="ca-ES"/>
    </w:rPr>
  </w:style>
  <w:style w:type="paragraph" w:customStyle="1" w:styleId="Emi">
    <w:name w:val="Emi"/>
    <w:basedOn w:val="Normal"/>
    <w:uiPriority w:val="1"/>
    <w:rsid w:val="00556063"/>
    <w:pPr>
      <w:spacing w:after="0" w:line="300" w:lineRule="exact"/>
    </w:pPr>
    <w:rPr>
      <w:rFonts w:ascii="Calibri" w:eastAsia="Calibri" w:hAnsi="Calibri" w:cs="Arial"/>
      <w:color w:val="00000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E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E68E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dcterms:created xsi:type="dcterms:W3CDTF">2016-04-20T07:50:00Z</dcterms:created>
  <dcterms:modified xsi:type="dcterms:W3CDTF">2016-04-20T09:50:00Z</dcterms:modified>
</cp:coreProperties>
</file>